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0FEE" w14:textId="77777777" w:rsidR="000D1A5F" w:rsidRDefault="000D1A5F"/>
    <w:p w14:paraId="0800DC8E" w14:textId="1B9DDD21" w:rsidR="00C63A5C" w:rsidRPr="00C63A5C" w:rsidRDefault="00C63A5C" w:rsidP="00C63A5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63A5C">
        <w:rPr>
          <w:rFonts w:ascii="Times New Roman" w:hAnsi="Times New Roman" w:cs="Times New Roman"/>
          <w:sz w:val="36"/>
          <w:szCs w:val="36"/>
          <w:u w:val="single"/>
        </w:rPr>
        <w:t>AIMS Board Motion</w:t>
      </w:r>
      <w:r w:rsidR="00C85DE8">
        <w:rPr>
          <w:rFonts w:ascii="Times New Roman" w:hAnsi="Times New Roman" w:cs="Times New Roman"/>
          <w:sz w:val="36"/>
          <w:szCs w:val="36"/>
          <w:u w:val="single"/>
        </w:rPr>
        <w:t xml:space="preserve"> to Create an Ad Hoc Funds Development Committee</w:t>
      </w:r>
      <w:bookmarkStart w:id="0" w:name="_GoBack"/>
      <w:bookmarkEnd w:id="0"/>
    </w:p>
    <w:p w14:paraId="2419E4D1" w14:textId="77777777" w:rsidR="00C63A5C" w:rsidRDefault="00C63A5C" w:rsidP="00C63A5C">
      <w:pPr>
        <w:jc w:val="center"/>
      </w:pPr>
    </w:p>
    <w:p w14:paraId="106BE65E" w14:textId="77777777" w:rsidR="00C63A5C" w:rsidRDefault="004A2532" w:rsidP="00C63A5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FA876C" wp14:editId="342A1B1E">
            <wp:simplePos x="0" y="0"/>
            <wp:positionH relativeFrom="column">
              <wp:posOffset>2146300</wp:posOffset>
            </wp:positionH>
            <wp:positionV relativeFrom="paragraph">
              <wp:posOffset>74428</wp:posOffset>
            </wp:positionV>
            <wp:extent cx="1457325" cy="1264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 Logo (Color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15FB8" w14:textId="77777777" w:rsidR="00C63A5C" w:rsidRDefault="00C63A5C" w:rsidP="00C63A5C">
      <w:pPr>
        <w:jc w:val="center"/>
      </w:pPr>
    </w:p>
    <w:p w14:paraId="1671D8D5" w14:textId="77777777" w:rsidR="00C63A5C" w:rsidRDefault="00C63A5C" w:rsidP="00C63A5C">
      <w:pPr>
        <w:jc w:val="center"/>
      </w:pPr>
    </w:p>
    <w:p w14:paraId="289825B1" w14:textId="77777777" w:rsidR="00C63A5C" w:rsidRDefault="00C63A5C" w:rsidP="00C63A5C">
      <w:pPr>
        <w:jc w:val="center"/>
      </w:pPr>
    </w:p>
    <w:p w14:paraId="6FEAC79F" w14:textId="77777777" w:rsidR="00C63A5C" w:rsidRDefault="00C63A5C" w:rsidP="00C63A5C">
      <w:pPr>
        <w:jc w:val="center"/>
      </w:pPr>
    </w:p>
    <w:p w14:paraId="1CF9142D" w14:textId="77777777" w:rsidR="00C63A5C" w:rsidRDefault="00C63A5C" w:rsidP="00C63A5C">
      <w:pPr>
        <w:jc w:val="center"/>
      </w:pPr>
    </w:p>
    <w:p w14:paraId="1A87CE1A" w14:textId="234C172D" w:rsidR="00C63A5C" w:rsidRPr="00C63A5C" w:rsidRDefault="00C63A5C" w:rsidP="00C63A5C">
      <w:pPr>
        <w:rPr>
          <w:rFonts w:ascii="Times New Roman" w:hAnsi="Times New Roman" w:cs="Times New Roman"/>
          <w:sz w:val="28"/>
          <w:szCs w:val="28"/>
        </w:rPr>
      </w:pPr>
      <w:r w:rsidRPr="00C63A5C">
        <w:rPr>
          <w:rFonts w:ascii="Times New Roman" w:hAnsi="Times New Roman" w:cs="Times New Roman"/>
          <w:sz w:val="28"/>
          <w:szCs w:val="28"/>
        </w:rPr>
        <w:t xml:space="preserve">The AIMS Board of Directors Moves to </w:t>
      </w:r>
      <w:r w:rsidR="005C0B93">
        <w:rPr>
          <w:rFonts w:ascii="Times New Roman" w:hAnsi="Times New Roman" w:cs="Times New Roman"/>
          <w:sz w:val="28"/>
          <w:szCs w:val="28"/>
        </w:rPr>
        <w:t>create an Ad Hoc Funds Development</w:t>
      </w:r>
      <w:r w:rsidRPr="00C63A5C">
        <w:rPr>
          <w:rFonts w:ascii="Times New Roman" w:hAnsi="Times New Roman" w:cs="Times New Roman"/>
          <w:sz w:val="28"/>
          <w:szCs w:val="28"/>
        </w:rPr>
        <w:t xml:space="preserve"> Committee which will meet on an at-need basis. This motion is to be taken at the regular August Board Meeting, Tuesday 8/21/2018, and will be enacted immediately upon a majority vote</w:t>
      </w:r>
      <w:r w:rsidR="0073226A">
        <w:rPr>
          <w:rFonts w:ascii="Times New Roman" w:hAnsi="Times New Roman" w:cs="Times New Roman"/>
          <w:sz w:val="28"/>
          <w:szCs w:val="28"/>
        </w:rPr>
        <w:t xml:space="preserve"> in the affirmative by a quorum of</w:t>
      </w:r>
      <w:r w:rsidRPr="00C63A5C">
        <w:rPr>
          <w:rFonts w:ascii="Times New Roman" w:hAnsi="Times New Roman" w:cs="Times New Roman"/>
          <w:sz w:val="28"/>
          <w:szCs w:val="28"/>
        </w:rPr>
        <w:t xml:space="preserve"> the AIMS Board of Directors. </w:t>
      </w:r>
    </w:p>
    <w:sectPr w:rsidR="00C63A5C" w:rsidRPr="00C6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088E"/>
    <w:multiLevelType w:val="multilevel"/>
    <w:tmpl w:val="C538A396"/>
    <w:lvl w:ilvl="0">
      <w:start w:val="1"/>
      <w:numFmt w:val="decimal"/>
      <w:pStyle w:val="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A55250"/>
    <w:multiLevelType w:val="hybridMultilevel"/>
    <w:tmpl w:val="D6A89FC2"/>
    <w:lvl w:ilvl="0" w:tplc="621A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C"/>
    <w:rsid w:val="000D1A5F"/>
    <w:rsid w:val="0011644A"/>
    <w:rsid w:val="003556CA"/>
    <w:rsid w:val="004A2532"/>
    <w:rsid w:val="005C0B93"/>
    <w:rsid w:val="0073226A"/>
    <w:rsid w:val="009220A0"/>
    <w:rsid w:val="00C63A5C"/>
    <w:rsid w:val="00C85DE8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884"/>
  <w15:chartTrackingRefBased/>
  <w15:docId w15:val="{FDD48396-DAE3-48C2-A79F-29007C65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">
    <w:name w:val="Legal"/>
    <w:basedOn w:val="ListParagraph"/>
    <w:link w:val="LegalChar"/>
    <w:autoRedefine/>
    <w:qFormat/>
    <w:rsid w:val="0011644A"/>
    <w:pPr>
      <w:numPr>
        <w:numId w:val="2"/>
      </w:numPr>
      <w:spacing w:after="0" w:line="480" w:lineRule="auto"/>
      <w:ind w:left="1080"/>
      <w:jc w:val="center"/>
      <w:outlineLvl w:val="0"/>
    </w:pPr>
    <w:rPr>
      <w:b/>
      <w:sz w:val="24"/>
      <w:szCs w:val="24"/>
      <w:u w:val="single"/>
    </w:rPr>
  </w:style>
  <w:style w:type="character" w:customStyle="1" w:styleId="LegalChar">
    <w:name w:val="Legal Char"/>
    <w:basedOn w:val="DefaultParagraphFont"/>
    <w:link w:val="Legal"/>
    <w:rsid w:val="0011644A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</dc:creator>
  <cp:keywords/>
  <dc:description/>
  <cp:lastModifiedBy>Slade</cp:lastModifiedBy>
  <cp:revision>4</cp:revision>
  <dcterms:created xsi:type="dcterms:W3CDTF">2018-08-18T05:17:00Z</dcterms:created>
  <dcterms:modified xsi:type="dcterms:W3CDTF">2018-08-18T05:19:00Z</dcterms:modified>
</cp:coreProperties>
</file>